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5" w:rsidRPr="00C71276" w:rsidRDefault="00874FD2" w:rsidP="0098791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28"/>
        </w:rPr>
        <w:t>Krycí list ponuky</w:t>
      </w:r>
    </w:p>
    <w:p w:rsidR="00987915" w:rsidRDefault="00987915" w:rsidP="00987915">
      <w:pPr>
        <w:rPr>
          <w:rFonts w:cs="Arial"/>
          <w:b/>
          <w:sz w:val="24"/>
        </w:rPr>
      </w:pPr>
    </w:p>
    <w:p w:rsidR="00987915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szCs w:val="22"/>
          <w:u w:val="single"/>
        </w:rPr>
      </w:pPr>
      <w:r w:rsidRPr="00E95BCF">
        <w:rPr>
          <w:rFonts w:cs="Arial"/>
          <w:szCs w:val="22"/>
          <w:u w:val="single"/>
        </w:rPr>
        <w:t xml:space="preserve">Identifikácia verejného obstarávateľa: </w:t>
      </w:r>
    </w:p>
    <w:p w:rsidR="00987915" w:rsidRPr="000010F5" w:rsidRDefault="00B378B6" w:rsidP="00987915">
      <w:pPr>
        <w:jc w:val="both"/>
        <w:rPr>
          <w:rFonts w:cs="Arial"/>
          <w:bCs/>
          <w:color w:val="000000"/>
          <w:szCs w:val="22"/>
        </w:rPr>
      </w:pPr>
      <w:r w:rsidRPr="00093F69">
        <w:rPr>
          <w:rFonts w:cs="Arial"/>
          <w:b/>
          <w:szCs w:val="22"/>
        </w:rPr>
        <w:t>Európsky olympijský festival mládeže Banská Bystrica 2022, n.o.</w:t>
      </w:r>
    </w:p>
    <w:p w:rsidR="00987915" w:rsidRPr="000010F5" w:rsidRDefault="00B378B6" w:rsidP="00987915">
      <w:pPr>
        <w:jc w:val="both"/>
        <w:rPr>
          <w:b/>
        </w:rPr>
      </w:pPr>
      <w:r w:rsidRPr="00093F69">
        <w:rPr>
          <w:rFonts w:cs="Arial"/>
          <w:b/>
          <w:szCs w:val="22"/>
        </w:rPr>
        <w:t>Skuteckého 132/22, 974 01 Banská Bystrica</w:t>
      </w:r>
    </w:p>
    <w:p w:rsidR="00B378B6" w:rsidRPr="00093F69" w:rsidRDefault="00987915" w:rsidP="00B378B6">
      <w:pPr>
        <w:pStyle w:val="Zkladntext"/>
        <w:rPr>
          <w:rFonts w:cs="Arial"/>
          <w:b/>
          <w:szCs w:val="22"/>
        </w:rPr>
      </w:pPr>
      <w:r w:rsidRPr="000010F5">
        <w:rPr>
          <w:rFonts w:cs="Arial"/>
          <w:b/>
          <w:bCs/>
          <w:color w:val="000000"/>
          <w:szCs w:val="22"/>
        </w:rPr>
        <w:t xml:space="preserve">IČO: </w:t>
      </w:r>
      <w:r w:rsidR="00B378B6" w:rsidRPr="00093F69">
        <w:rPr>
          <w:rFonts w:cs="Arial"/>
          <w:b/>
          <w:szCs w:val="22"/>
        </w:rPr>
        <w:t>52475808</w:t>
      </w:r>
    </w:p>
    <w:p w:rsidR="00987915" w:rsidRDefault="00987915" w:rsidP="00987915">
      <w:pPr>
        <w:suppressAutoHyphens/>
        <w:rPr>
          <w:rFonts w:cs="Arial"/>
          <w:szCs w:val="22"/>
          <w:u w:val="single"/>
          <w:lang w:eastAsia="ar-SA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  <w:r w:rsidRPr="00E95BCF">
        <w:rPr>
          <w:rFonts w:cs="Arial"/>
          <w:szCs w:val="22"/>
          <w:u w:val="single"/>
          <w:lang w:eastAsia="ar-SA"/>
        </w:rPr>
        <w:t>Názov zákazky (Heslo zákazky)</w:t>
      </w:r>
      <w:r w:rsidRPr="00E95BCF">
        <w:rPr>
          <w:rFonts w:cs="Arial"/>
          <w:szCs w:val="22"/>
          <w:lang w:eastAsia="ar-SA"/>
        </w:rPr>
        <w:t xml:space="preserve">: </w:t>
      </w:r>
    </w:p>
    <w:p w:rsidR="00C66FB3" w:rsidRPr="00B378B6" w:rsidRDefault="00145FB7" w:rsidP="00E54DB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EYOF 2022_Zabezpečenie strážnej a usporiadateľskej služby</w:t>
      </w:r>
    </w:p>
    <w:p w:rsidR="00987915" w:rsidRPr="00B14F3B" w:rsidRDefault="00987915" w:rsidP="00987915">
      <w:pPr>
        <w:rPr>
          <w:rFonts w:cs="Arial"/>
          <w:b/>
          <w:bCs/>
          <w:szCs w:val="22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</w:p>
    <w:p w:rsidR="00987915" w:rsidRPr="00E95BCF" w:rsidRDefault="00987915" w:rsidP="00987915">
      <w:pPr>
        <w:rPr>
          <w:rFonts w:cs="Arial"/>
          <w:bCs/>
          <w:szCs w:val="22"/>
          <w:u w:val="single"/>
        </w:rPr>
      </w:pPr>
      <w:r w:rsidRPr="00E95BCF">
        <w:rPr>
          <w:rFonts w:cs="Arial"/>
          <w:bCs/>
          <w:szCs w:val="22"/>
          <w:u w:val="single"/>
        </w:rPr>
        <w:t>Obsah ponuky:</w:t>
      </w:r>
    </w:p>
    <w:p w:rsidR="00987915" w:rsidRPr="00CD29E1" w:rsidRDefault="00987915" w:rsidP="00987915">
      <w:pPr>
        <w:rPr>
          <w:rFonts w:cs="Arial"/>
          <w:b/>
          <w:bCs/>
          <w:i/>
          <w:noProof w:val="0"/>
          <w:color w:val="FF0000"/>
          <w:szCs w:val="22"/>
        </w:rPr>
      </w:pPr>
      <w:r w:rsidRPr="00CD29E1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  <w:r w:rsidR="00145FB7">
        <w:rPr>
          <w:rFonts w:cs="Arial"/>
          <w:b/>
          <w:bCs/>
          <w:i/>
          <w:noProof w:val="0"/>
          <w:color w:val="FF0000"/>
          <w:szCs w:val="22"/>
        </w:rPr>
        <w:t xml:space="preserve"> (doplní uchádzač)</w:t>
      </w:r>
    </w:p>
    <w:p w:rsidR="00987915" w:rsidRDefault="00987915" w:rsidP="00987915">
      <w:pPr>
        <w:rPr>
          <w:rFonts w:cs="Arial"/>
          <w:bCs/>
          <w:szCs w:val="22"/>
        </w:rPr>
      </w:pPr>
    </w:p>
    <w:p w:rsidR="00B378B6" w:rsidRDefault="00B378B6" w:rsidP="00987915">
      <w:pPr>
        <w:rPr>
          <w:rFonts w:cs="Arial"/>
          <w:bCs/>
          <w:szCs w:val="22"/>
        </w:rPr>
      </w:pPr>
    </w:p>
    <w:p w:rsidR="00B378B6" w:rsidRDefault="00B378B6" w:rsidP="00987915">
      <w:pPr>
        <w:rPr>
          <w:rFonts w:cs="Arial"/>
          <w:bCs/>
          <w:szCs w:val="22"/>
        </w:rPr>
      </w:pPr>
    </w:p>
    <w:p w:rsidR="00B378B6" w:rsidRDefault="00B378B6" w:rsidP="00987915">
      <w:pPr>
        <w:rPr>
          <w:rFonts w:cs="Arial"/>
          <w:bCs/>
          <w:szCs w:val="22"/>
        </w:rPr>
      </w:pPr>
    </w:p>
    <w:p w:rsidR="00B378B6" w:rsidRDefault="00B378B6" w:rsidP="00987915">
      <w:pPr>
        <w:rPr>
          <w:rFonts w:cs="Arial"/>
          <w:bCs/>
          <w:szCs w:val="22"/>
        </w:rPr>
      </w:pPr>
    </w:p>
    <w:p w:rsidR="00B378B6" w:rsidRPr="00E95BCF" w:rsidRDefault="00B378B6" w:rsidP="00987915">
      <w:pPr>
        <w:rPr>
          <w:rFonts w:cs="Arial"/>
          <w:bCs/>
          <w:szCs w:val="22"/>
        </w:rPr>
      </w:pPr>
    </w:p>
    <w:p w:rsidR="00987915" w:rsidRPr="00E95BCF" w:rsidRDefault="00987915" w:rsidP="00987915">
      <w:pPr>
        <w:rPr>
          <w:rFonts w:cs="Arial"/>
          <w:bCs/>
          <w:szCs w:val="22"/>
        </w:rPr>
      </w:pPr>
      <w:r w:rsidRPr="00E95BCF">
        <w:rPr>
          <w:rFonts w:cs="Arial"/>
          <w:bCs/>
          <w:szCs w:val="22"/>
        </w:rPr>
        <w:t>Identifikačné údaje uchádzača</w:t>
      </w:r>
      <w:r w:rsidRPr="00145FB7">
        <w:rPr>
          <w:rFonts w:cs="Arial"/>
          <w:bCs/>
          <w:color w:val="FF0000"/>
          <w:szCs w:val="22"/>
        </w:rPr>
        <w:t>*</w:t>
      </w:r>
      <w:r w:rsidRPr="00E95BCF">
        <w:rPr>
          <w:rFonts w:cs="Arial"/>
          <w:bCs/>
          <w:szCs w:val="22"/>
        </w:rPr>
        <w:t xml:space="preserve">: </w:t>
      </w:r>
    </w:p>
    <w:p w:rsidR="00987915" w:rsidRPr="00E95BCF" w:rsidRDefault="00987915" w:rsidP="00987915">
      <w:pPr>
        <w:rPr>
          <w:rFonts w:cs="Arial"/>
          <w:bCs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after="120"/>
        <w:rPr>
          <w:rFonts w:cs="Arial"/>
          <w:szCs w:val="22"/>
        </w:rPr>
      </w:pPr>
      <w:r w:rsidRPr="00E95BCF">
        <w:rPr>
          <w:rFonts w:cs="Arial"/>
          <w:szCs w:val="22"/>
        </w:rPr>
        <w:t>Oprávnené osoby k podpisu ponuky</w:t>
      </w:r>
      <w:bookmarkStart w:id="0" w:name="_GoBack"/>
      <w:r w:rsidRPr="00145FB7">
        <w:rPr>
          <w:rFonts w:cs="Arial"/>
          <w:color w:val="FF0000"/>
          <w:szCs w:val="22"/>
        </w:rPr>
        <w:t>*</w:t>
      </w:r>
      <w:bookmarkEnd w:id="0"/>
      <w:r w:rsidRPr="00E95BCF">
        <w:rPr>
          <w:rFonts w:cs="Arial"/>
          <w:szCs w:val="22"/>
        </w:rPr>
        <w:t>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v súvislosti s uvedeným postupom zadávania zákazky: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E95BCF">
        <w:rPr>
          <w:rFonts w:cs="Arial"/>
          <w:b/>
          <w:szCs w:val="22"/>
        </w:rPr>
        <w:t>zainteresovaná osoba</w:t>
      </w:r>
      <w:r w:rsidRPr="00E95BCF">
        <w:rPr>
          <w:rFonts w:cs="Arial"/>
          <w:szCs w:val="22"/>
        </w:rPr>
        <w:t>“) akékoľvek aktivity, ktoré vy mohli viesť k zvýhodneniu nášho postavenia v súťaži,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lastRenderedPageBreak/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budem bezodkladne informovať verejného obstarávateľa o akejkoľvek situácii, ktorá je považovaná </w:t>
      </w:r>
      <w:r w:rsidRPr="00E95BCF">
        <w:rPr>
          <w:rFonts w:cs="Arial"/>
          <w:b/>
          <w:szCs w:val="22"/>
        </w:rPr>
        <w:t>za konflikt</w:t>
      </w:r>
      <w:r w:rsidRPr="00E95BCF">
        <w:rPr>
          <w:rFonts w:cs="Arial"/>
          <w:szCs w:val="22"/>
        </w:rPr>
        <w:t xml:space="preserve"> záujmov alebo ktorá by mohla viesť ku konfliktu záujmov kedykoľvek v priebehu procesu verejného obstarávania,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poskytnem verejnému obstarávateľovi v postupe tohto verejného obstarávania presné, pravdivé a úplné informácie.</w:t>
      </w:r>
    </w:p>
    <w:p w:rsidR="00987915" w:rsidRPr="00E95BCF" w:rsidRDefault="00987915" w:rsidP="00987915">
      <w:pPr>
        <w:pStyle w:val="Odsekzoznamu"/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 </w:t>
      </w: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cs="Arial"/>
          <w:color w:val="000000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E95BCF">
        <w:rPr>
          <w:rFonts w:cs="Arial"/>
          <w:szCs w:val="22"/>
        </w:rPr>
        <w:t xml:space="preserve">menom </w:t>
      </w:r>
      <w:r w:rsidRPr="00B378B6">
        <w:rPr>
          <w:rStyle w:val="Hypertextovprepojenie"/>
          <w:rFonts w:cs="Arial"/>
          <w:color w:val="FF0000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</w:t>
      </w:r>
      <w:r w:rsidRPr="00E95BCF">
        <w:rPr>
          <w:rFonts w:cs="Arial"/>
          <w:color w:val="000000"/>
          <w:szCs w:val="22"/>
        </w:rPr>
        <w:t xml:space="preserve">na portáli </w:t>
      </w:r>
      <w:hyperlink r:id="rId5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>. Berieme na vedomie, že dokumenty sa považujú za doručené ich odoslaním do nášho  konta s užívateľským</w:t>
      </w:r>
      <w:r w:rsidRPr="00E95BCF">
        <w:rPr>
          <w:rFonts w:cs="Arial"/>
          <w:szCs w:val="22"/>
        </w:rPr>
        <w:t xml:space="preserve"> menom </w:t>
      </w:r>
      <w:r w:rsidRPr="00B378B6">
        <w:rPr>
          <w:rStyle w:val="Hypertextovprepojenie"/>
          <w:rFonts w:cs="Arial"/>
          <w:color w:val="FF0000"/>
          <w:szCs w:val="22"/>
        </w:rPr>
        <w:t>......................................*</w:t>
      </w:r>
      <w:r w:rsidRPr="00B378B6">
        <w:rPr>
          <w:rFonts w:cs="Arial"/>
          <w:color w:val="FF0000"/>
          <w:szCs w:val="22"/>
        </w:rPr>
        <w:t xml:space="preserve"> </w:t>
      </w:r>
      <w:r w:rsidRPr="00E95BCF">
        <w:rPr>
          <w:rFonts w:cs="Arial"/>
          <w:szCs w:val="22"/>
        </w:rPr>
        <w:t xml:space="preserve"> na </w:t>
      </w:r>
      <w:r w:rsidRPr="00E95BCF">
        <w:rPr>
          <w:rFonts w:cs="Arial"/>
          <w:color w:val="000000"/>
          <w:szCs w:val="22"/>
        </w:rPr>
        <w:t xml:space="preserve">portáli </w:t>
      </w:r>
      <w:hyperlink r:id="rId6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 xml:space="preserve">, pričom kontrola konta je na našej zodpovednosti.. </w:t>
      </w:r>
    </w:p>
    <w:p w:rsidR="00987915" w:rsidRPr="00E95BCF" w:rsidRDefault="00987915" w:rsidP="00987915">
      <w:pPr>
        <w:jc w:val="center"/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987915" w:rsidRPr="00E95BCF" w:rsidRDefault="00987915" w:rsidP="00987915">
      <w:pPr>
        <w:rPr>
          <w:rFonts w:cs="Arial"/>
          <w:szCs w:val="22"/>
        </w:rPr>
      </w:pP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</w:p>
    <w:p w:rsidR="00987915" w:rsidRPr="00E95BCF" w:rsidRDefault="00987915" w:rsidP="00987915">
      <w:pPr>
        <w:rPr>
          <w:rFonts w:cs="Arial"/>
          <w:b/>
          <w:szCs w:val="22"/>
        </w:rPr>
      </w:pPr>
    </w:p>
    <w:p w:rsidR="00987915" w:rsidRPr="00F348CF" w:rsidRDefault="00987915" w:rsidP="00987915">
      <w:pPr>
        <w:spacing w:before="200"/>
        <w:jc w:val="both"/>
        <w:rPr>
          <w:rFonts w:cs="Arial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DA4966" w:rsidP="00DA4966">
      <w:pPr>
        <w:pStyle w:val="Zkladntext3"/>
        <w:ind w:left="581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Podpis, pečiatka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B378B6" w:rsidRDefault="00987915" w:rsidP="00987915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B378B6">
        <w:rPr>
          <w:rFonts w:ascii="Times New Roman" w:hAnsi="Times New Roman"/>
          <w:color w:val="FF0000"/>
          <w:sz w:val="20"/>
          <w:szCs w:val="20"/>
        </w:rPr>
        <w:t xml:space="preserve">Pozn.: * doplní uchádzač 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5"/>
    <w:rsid w:val="00145FB7"/>
    <w:rsid w:val="00873150"/>
    <w:rsid w:val="00874FD2"/>
    <w:rsid w:val="00966468"/>
    <w:rsid w:val="00987915"/>
    <w:rsid w:val="00A95F85"/>
    <w:rsid w:val="00B14F3B"/>
    <w:rsid w:val="00B378B6"/>
    <w:rsid w:val="00B43A99"/>
    <w:rsid w:val="00C66FB3"/>
    <w:rsid w:val="00DA4966"/>
    <w:rsid w:val="00E54DB7"/>
    <w:rsid w:val="00E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7BD8-19BA-4C79-ABC6-6970C5A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91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A4966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8791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87915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987915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34"/>
    <w:qFormat/>
    <w:rsid w:val="00987915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34"/>
    <w:locked/>
    <w:rsid w:val="00987915"/>
    <w:rPr>
      <w:rFonts w:ascii="Arial" w:eastAsia="Times New Roman" w:hAnsi="Arial" w:cs="Times New Roman"/>
      <w:noProof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6FB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dpis5Char">
    <w:name w:val="Nadpis 5 Char"/>
    <w:basedOn w:val="Predvolenpsmoodseku"/>
    <w:link w:val="Nadpis5"/>
    <w:rsid w:val="00DA4966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378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378B6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12</cp:revision>
  <dcterms:created xsi:type="dcterms:W3CDTF">2019-03-13T17:03:00Z</dcterms:created>
  <dcterms:modified xsi:type="dcterms:W3CDTF">2021-12-09T16:49:00Z</dcterms:modified>
</cp:coreProperties>
</file>